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567"/>
        <w:jc w:val="right"/>
        <w:spacing w:after="0" w:line="360" w:lineRule="auto"/>
        <w:rPr>
          <w:rFonts w:ascii="Liberation Serif" w:hAnsi="Liberation Serif" w:eastAsia="Liberation Serif" w:cs="Liberation Serif"/>
          <w:b/>
          <w:bCs/>
          <w:sz w:val="28"/>
          <w:szCs w:val="28"/>
        </w:rPr>
      </w:pPr>
      <w:r>
        <w:rPr>
          <w:rFonts w:ascii="Liberation Serif" w:hAnsi="Liberation Serif" w:eastAsia="Liberation Serif" w:cs="Liberation Serif"/>
          <w:b/>
          <w:sz w:val="28"/>
          <w:szCs w:val="28"/>
        </w:rPr>
        <w:t xml:space="preserve">Приложение 2</w:t>
      </w:r>
      <w:r>
        <w:rPr>
          <w:rFonts w:ascii="Liberation Serif" w:hAnsi="Liberation Serif" w:cs="Liberation Serif"/>
          <w:b/>
          <w:sz w:val="28"/>
          <w:szCs w:val="28"/>
        </w:rPr>
      </w:r>
    </w:p>
    <w:p>
      <w:pPr>
        <w:ind w:firstLine="567"/>
        <w:jc w:val="right"/>
        <w:spacing w:after="0" w:line="360" w:lineRule="auto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eastAsia="Liberation Serif" w:cs="Liberation Serif"/>
          <w:b/>
          <w:sz w:val="28"/>
          <w:szCs w:val="28"/>
          <w:highlight w:val="none"/>
        </w:rPr>
      </w:r>
      <w:r>
        <w:rPr>
          <w:rFonts w:ascii="Liberation Serif" w:hAnsi="Liberation Serif" w:eastAsia="Liberation Serif" w:cs="Liberation Serif"/>
          <w:b/>
          <w:sz w:val="28"/>
          <w:szCs w:val="28"/>
          <w:highlight w:val="none"/>
        </w:rPr>
      </w:r>
    </w:p>
    <w:p>
      <w:pPr>
        <w:ind w:firstLine="567"/>
        <w:jc w:val="right"/>
        <w:spacing w:after="0" w:line="360" w:lineRule="auto"/>
        <w:rPr>
          <w:rFonts w:ascii="Liberation Serif" w:hAnsi="Liberation Serif" w:eastAsia="Liberation Serif" w:cs="Liberation Serif"/>
          <w:b/>
          <w:bCs/>
          <w:sz w:val="28"/>
          <w:szCs w:val="28"/>
          <w:highlight w:val="none"/>
        </w:rPr>
      </w:pPr>
      <w:r>
        <w:rPr>
          <w:rFonts w:ascii="Liberation Serif" w:hAnsi="Liberation Serif" w:eastAsia="Liberation Serif" w:cs="Liberation Serif"/>
          <w:b/>
          <w:sz w:val="28"/>
          <w:szCs w:val="28"/>
        </w:rPr>
        <w:t xml:space="preserve">Е.И. Носов</w:t>
      </w:r>
      <w:r>
        <w:rPr>
          <w:rFonts w:ascii="Liberation Serif" w:hAnsi="Liberation Serif" w:cs="Liberation Serif"/>
          <w:b/>
          <w:sz w:val="28"/>
          <w:szCs w:val="28"/>
        </w:rPr>
      </w:r>
      <w:r/>
    </w:p>
    <w:p>
      <w:pPr>
        <w:ind w:firstLine="567"/>
        <w:jc w:val="center"/>
        <w:spacing w:after="0" w:line="360" w:lineRule="auto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eastAsia="Liberation Serif" w:cs="Liberation Serif"/>
          <w:b/>
          <w:sz w:val="28"/>
          <w:szCs w:val="28"/>
        </w:rPr>
        <w:t xml:space="preserve">ЖИВОЕ ПЛАМЯ</w:t>
      </w:r>
      <w:r>
        <w:rPr>
          <w:rFonts w:ascii="Liberation Serif" w:hAnsi="Liberation Serif" w:cs="Liberation Serif"/>
          <w:b/>
          <w:sz w:val="28"/>
          <w:szCs w:val="28"/>
        </w:rPr>
      </w:r>
    </w:p>
    <w:p>
      <w:pPr>
        <w:ind w:firstLine="567"/>
        <w:jc w:val="both"/>
        <w:spacing w:after="0" w:line="360" w:lineRule="auto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eastAsia="Liberation Serif" w:cs="Liberation Serif"/>
          <w:b/>
          <w:sz w:val="28"/>
          <w:szCs w:val="28"/>
        </w:rPr>
        <w:t xml:space="preserve">1 част</w:t>
      </w:r>
      <w:r>
        <w:rPr>
          <w:rFonts w:ascii="Liberation Serif" w:hAnsi="Liberation Serif" w:eastAsia="Liberation Serif" w:cs="Liberation Serif"/>
          <w:b/>
          <w:sz w:val="28"/>
          <w:szCs w:val="28"/>
        </w:rPr>
        <w:t xml:space="preserve">ь</w:t>
      </w:r>
      <w:r>
        <w:rPr>
          <w:rFonts w:ascii="Liberation Serif" w:hAnsi="Liberation Serif" w:cs="Liberation Serif"/>
          <w:b/>
          <w:sz w:val="28"/>
          <w:szCs w:val="28"/>
        </w:rPr>
      </w:r>
    </w:p>
    <w:p>
      <w:pPr>
        <w:ind w:firstLine="567"/>
        <w:jc w:val="both"/>
        <w:spacing w:after="0"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Тётя Оля заглянула в мою комнату, опять застала за бумагами и, повысив голос, повелительно сказала: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ind w:firstLine="567"/>
        <w:jc w:val="both"/>
        <w:spacing w:after="0"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- Будет писать-то!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Поди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проветрись, клумбу помоги разделать. 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ind w:firstLine="567"/>
        <w:jc w:val="both"/>
        <w:spacing w:after="0"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Тётя Оля достала из чулана берестяной короб. Пока я с удовольствием разминал спину, взбивая граблями влажную землю, она, присев на завалинку и высыпав себе на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колени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пакетики и узелки с цветочными семенами, разложила их по сортам.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ind w:firstLine="567"/>
        <w:jc w:val="both"/>
        <w:spacing w:after="0"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- Ольга Петровна, а что это, - замечаю я, - не сеете вы на клумбах маков?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ind w:firstLine="567"/>
        <w:jc w:val="both"/>
        <w:spacing w:after="0"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 - Ну, какой из маков цвет! - убеждённо ответила она. - Это овощ. Его на грядках вместе с луком и огурцами сеют.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ind w:firstLine="567"/>
        <w:jc w:val="both"/>
        <w:spacing w:after="0"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- Что вы! - рассмеялся я. - Ещё в какой-то старинной песенке поётся: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ind w:firstLine="567"/>
        <w:jc w:val="both"/>
        <w:spacing w:after="0"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А лоб у неё, точно мрамор, бел.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ind w:firstLine="567"/>
        <w:jc w:val="both"/>
        <w:spacing w:after="0"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А щёки горят, будто маков цвет.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ind w:firstLine="567"/>
        <w:jc w:val="both"/>
        <w:spacing w:after="0"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- Цветом он всего два дня бывает, - упорствовала Ольга Петровна. - Для клумбы это никак не подходит, пыхнул и сразу сгорел. А потом всё лето торчит эта самая колотушка и только вид портит.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ind w:firstLine="567"/>
        <w:jc w:val="both"/>
        <w:spacing w:after="0" w:line="360" w:lineRule="auto"/>
        <w:rPr>
          <w:rFonts w:ascii="Liberation Serif" w:hAnsi="Liberation Serif" w:eastAsia="Liberation Serif" w:cs="Liberation Serif"/>
          <w:b/>
          <w:bCs/>
          <w:sz w:val="28"/>
          <w:szCs w:val="28"/>
          <w:highlight w:val="none"/>
        </w:rPr>
      </w:pPr>
      <w:r>
        <w:rPr>
          <w:rFonts w:ascii="Liberation Serif" w:hAnsi="Liberation Serif" w:eastAsia="Liberation Serif" w:cs="Liberation Serif"/>
          <w:b/>
          <w:sz w:val="28"/>
          <w:szCs w:val="28"/>
        </w:rPr>
        <w:t xml:space="preserve">2 част</w:t>
      </w:r>
      <w:r>
        <w:rPr>
          <w:rFonts w:ascii="Liberation Serif" w:hAnsi="Liberation Serif" w:eastAsia="Liberation Serif" w:cs="Liberation Serif"/>
          <w:b/>
          <w:sz w:val="28"/>
          <w:szCs w:val="28"/>
        </w:rPr>
        <w:t xml:space="preserve">ь</w:t>
      </w:r>
      <w:r>
        <w:rPr>
          <w:rFonts w:ascii="Liberation Serif" w:hAnsi="Liberation Serif" w:eastAsia="Liberation Serif" w:cs="Liberation Serif"/>
          <w:b/>
          <w:bCs/>
          <w:sz w:val="28"/>
          <w:szCs w:val="28"/>
          <w:highlight w:val="none"/>
        </w:rPr>
      </w:r>
    </w:p>
    <w:p>
      <w:pPr>
        <w:ind w:firstLine="567"/>
        <w:jc w:val="both"/>
        <w:spacing w:after="0"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Но я всё-таки сыпанул тайком щепотку мака на самую середину клумбы. Через несколько дней она зазеленела.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ind w:firstLine="567"/>
        <w:jc w:val="both"/>
        <w:spacing w:after="0"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- Ты маков посеял? - подступилась ко мне тётя Оля. – Ах, озорник ты этакий! Так уж и быть, тройку оставила, тебя пожалела. А остальные все выполола.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ind w:firstLine="567"/>
        <w:jc w:val="both"/>
        <w:spacing w:after="0"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Неожиданно я у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ехал по делам и вернулся только через две недели. После жаркой, утомительной дороги было приятно войти в тихий старенький домик тёти Оли. От свежевымытого пола тянуло прохладой. Разросшийся под окном жасминовый куст ронял на письменный стол кружевную тень.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ind w:firstLine="567"/>
        <w:jc w:val="both"/>
        <w:spacing w:after="0"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- Квасу налить? - предложила она, сочувственно оглядев меня, потного и усталого. - Алёшка очень любил квас. 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ind w:firstLine="567"/>
        <w:jc w:val="both"/>
        <w:spacing w:after="0"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Когда я снимал эту комнату, Ольга Петровна, подняв глаза на портрет юноши в лётной форме, что висит над письменным столом, спросила: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ind w:firstLine="567"/>
        <w:jc w:val="both"/>
        <w:spacing w:after="0"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- Не помешает?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ind w:firstLine="567"/>
        <w:jc w:val="both"/>
        <w:spacing w:after="0"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- Что вы!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ind w:firstLine="567"/>
        <w:jc w:val="both"/>
        <w:spacing w:after="0"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- Это мой сын Алексей. И комната была его. Ну, ты располагайся, живи на здоровье.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ind w:firstLine="567"/>
        <w:jc w:val="both"/>
        <w:spacing w:after="0" w:line="360" w:lineRule="auto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eastAsia="Liberation Serif" w:cs="Liberation Serif"/>
          <w:b/>
          <w:sz w:val="28"/>
          <w:szCs w:val="28"/>
        </w:rPr>
        <w:t xml:space="preserve">3 част</w:t>
      </w:r>
      <w:r>
        <w:rPr>
          <w:rFonts w:ascii="Liberation Serif" w:hAnsi="Liberation Serif" w:eastAsia="Liberation Serif" w:cs="Liberation Serif"/>
          <w:b/>
          <w:sz w:val="28"/>
          <w:szCs w:val="28"/>
        </w:rPr>
        <w:t xml:space="preserve">ь</w:t>
      </w:r>
      <w:r>
        <w:rPr>
          <w:rFonts w:ascii="Liberation Serif" w:hAnsi="Liberation Serif" w:cs="Liberation Serif"/>
          <w:b/>
          <w:sz w:val="28"/>
          <w:szCs w:val="28"/>
        </w:rPr>
      </w:r>
    </w:p>
    <w:p>
      <w:pPr>
        <w:ind w:firstLine="567"/>
        <w:jc w:val="both"/>
        <w:spacing w:after="0"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Подавая мне тяжёлую медную кружку с квасом, тетя Оля сказала: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ind w:firstLine="567"/>
        <w:jc w:val="both"/>
        <w:spacing w:after="0"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- А маки твои поднялись, уже бутоны выбросили. 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ind w:firstLine="567"/>
        <w:jc w:val="both"/>
        <w:spacing w:after="0"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Я пошёл посмотреть на цветы. Клумба стояла неузнаваемой. По самому краю расстилался коврик, к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оторый своим густым покровом с разбросанными по нему цветами очень напоминал настоящий ковёр. Потом клумбу опоясывала лента маттиол - скромных ночных цветков, привлекающих к себе не яркостью, а нежно-горьковатым ароматом, похожим на запах ванили. Пестрели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куртинки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жёлто-фиолетовых анютиных глазо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к, раскачивались на тонких ножках пурпурно-бархатные шляпки парижских красавиц. Было много и других знакомых и незнакомых цветов. А в центре клумбы, над всей этой цветочной пестротой, поднялись мои маки, выбросив навстречу солнцу три тугих, тяжёлых бутона.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ind w:firstLine="567"/>
        <w:jc w:val="both"/>
        <w:spacing w:after="0" w:line="360" w:lineRule="auto"/>
        <w:rPr>
          <w:rFonts w:ascii="Liberation Serif" w:hAnsi="Liberation Serif" w:eastAsia="Liberation Serif" w:cs="Liberation Serif"/>
          <w:b/>
          <w:bCs/>
          <w:sz w:val="28"/>
          <w:szCs w:val="28"/>
          <w:highlight w:val="none"/>
        </w:rPr>
      </w:pPr>
      <w:r>
        <w:rPr>
          <w:rFonts w:ascii="Liberation Serif" w:hAnsi="Liberation Serif" w:eastAsia="Liberation Serif" w:cs="Liberation Serif"/>
          <w:b/>
          <w:sz w:val="28"/>
          <w:szCs w:val="28"/>
        </w:rPr>
        <w:t xml:space="preserve">4 част</w:t>
      </w:r>
      <w:r>
        <w:rPr>
          <w:rFonts w:ascii="Liberation Serif" w:hAnsi="Liberation Serif" w:eastAsia="Liberation Serif" w:cs="Liberation Serif"/>
          <w:b/>
          <w:sz w:val="28"/>
          <w:szCs w:val="28"/>
        </w:rPr>
        <w:t xml:space="preserve">ь</w:t>
      </w:r>
      <w:r>
        <w:rPr>
          <w:rFonts w:ascii="Liberation Serif" w:hAnsi="Liberation Serif" w:eastAsia="Liberation Serif" w:cs="Liberation Serif"/>
          <w:b/>
          <w:bCs/>
          <w:sz w:val="28"/>
          <w:szCs w:val="28"/>
          <w:highlight w:val="none"/>
        </w:rPr>
      </w:r>
    </w:p>
    <w:p>
      <w:pPr>
        <w:ind w:firstLine="567"/>
        <w:jc w:val="both"/>
        <w:spacing w:after="0"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Распустились они на другой день.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ind w:firstLine="567"/>
        <w:jc w:val="both"/>
        <w:spacing w:after="0"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Тётя Оля вышла поливать клумбу, но тотчас вернулась, громыхая пустой лейкой.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ind w:firstLine="567"/>
        <w:jc w:val="both"/>
        <w:spacing w:after="0"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- Ну,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иди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смотри, зацвели.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ind w:firstLine="567"/>
        <w:jc w:val="both"/>
        <w:spacing w:after="0"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Издали маки походили на зажжённые факелы с живыми, весело по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лыхающими на ветру языками пламени.  Легкий ветер чуть колыхал, солнце пронизывало светом полупрозрачные алые лепестки, отчего маки то вспыхивали трепетно-ярким огнём, то наливались густым багрянцем. Казалось, что, стоит только прикоснуться - сразу опалят!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ind w:firstLine="567"/>
        <w:jc w:val="both"/>
        <w:spacing w:after="0"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Маки слепили своей озорной, обжигающей яркостью, и рядом с ними померкли, потускнели все эти парижские красавицы, львиные зевы и прочая цветочная аристократия.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ind w:firstLine="567"/>
        <w:jc w:val="both"/>
        <w:spacing w:after="0" w:line="360" w:lineRule="auto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eastAsia="Liberation Serif" w:cs="Liberation Serif"/>
          <w:b/>
          <w:sz w:val="28"/>
          <w:szCs w:val="28"/>
          <w:highlight w:val="none"/>
        </w:rPr>
      </w:r>
      <w:r>
        <w:rPr>
          <w:rFonts w:ascii="Liberation Serif" w:hAnsi="Liberation Serif" w:eastAsia="Liberation Serif" w:cs="Liberation Serif"/>
          <w:b/>
          <w:sz w:val="28"/>
          <w:szCs w:val="28"/>
          <w:highlight w:val="none"/>
        </w:rPr>
      </w:r>
    </w:p>
    <w:p>
      <w:pPr>
        <w:ind w:firstLine="567"/>
        <w:jc w:val="both"/>
        <w:spacing w:after="0" w:line="360" w:lineRule="auto"/>
        <w:rPr>
          <w:rFonts w:ascii="Liberation Serif" w:hAnsi="Liberation Serif" w:eastAsia="Liberation Serif" w:cs="Liberation Serif"/>
          <w:b/>
          <w:bCs/>
          <w:sz w:val="28"/>
          <w:szCs w:val="28"/>
          <w:highlight w:val="none"/>
        </w:rPr>
      </w:pPr>
      <w:r>
        <w:rPr>
          <w:rFonts w:ascii="Liberation Serif" w:hAnsi="Liberation Serif" w:eastAsia="Liberation Serif" w:cs="Liberation Serif"/>
          <w:b/>
          <w:sz w:val="28"/>
          <w:szCs w:val="28"/>
        </w:rPr>
        <w:t xml:space="preserve">5 част</w:t>
      </w:r>
      <w:r>
        <w:rPr>
          <w:rFonts w:ascii="Liberation Serif" w:hAnsi="Liberation Serif" w:eastAsia="Liberation Serif" w:cs="Liberation Serif"/>
          <w:b/>
          <w:sz w:val="28"/>
          <w:szCs w:val="28"/>
        </w:rPr>
        <w:t xml:space="preserve">ь</w:t>
      </w:r>
      <w:r>
        <w:rPr>
          <w:rFonts w:ascii="Liberation Serif" w:hAnsi="Liberation Serif" w:eastAsia="Liberation Serif" w:cs="Liberation Serif"/>
          <w:b/>
          <w:bCs/>
          <w:sz w:val="28"/>
          <w:szCs w:val="28"/>
          <w:highlight w:val="none"/>
        </w:rPr>
      </w:r>
    </w:p>
    <w:p>
      <w:pPr>
        <w:ind w:firstLine="567"/>
        <w:jc w:val="both"/>
        <w:spacing w:after="0"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Два дня буйно пламенели маки. А на исходе вторых суток вдруг осыпались и погасли. И сразу на пышной клумбе без них стало пусто.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ind w:firstLine="567"/>
        <w:jc w:val="both"/>
        <w:spacing w:after="0"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Я поднял с земли еще совсем свежий, в капельках росы, лепесток и расправил его на ладони.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ind w:firstLine="567"/>
        <w:jc w:val="both"/>
        <w:spacing w:after="0"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- Вот и всё, - сказал я громко, с чувством ещё не остывшего восхищения.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ind w:firstLine="567"/>
        <w:jc w:val="both"/>
        <w:spacing w:after="0"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- Да, сгорел... - вздохнула, словно по живому существу, тётя Оля. - А я как-то раньше без внимания к маку-то этому. Короткая у него жизнь. Зато без оглядки, в полную силу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прожита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. И у людей так бывает...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ind w:firstLine="567"/>
        <w:jc w:val="both"/>
        <w:spacing w:after="0"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Тётя Оля, как-то сгорбившись, вдруг заторопилась в дом.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ind w:firstLine="567"/>
        <w:jc w:val="both"/>
        <w:spacing w:after="0" w:line="360" w:lineRule="auto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eastAsia="Liberation Serif" w:cs="Liberation Serif"/>
          <w:b/>
          <w:sz w:val="28"/>
          <w:szCs w:val="28"/>
        </w:rPr>
        <w:t xml:space="preserve">6 част</w:t>
      </w:r>
      <w:r>
        <w:rPr>
          <w:rFonts w:ascii="Liberation Serif" w:hAnsi="Liberation Serif" w:eastAsia="Liberation Serif" w:cs="Liberation Serif"/>
          <w:b/>
          <w:sz w:val="28"/>
          <w:szCs w:val="28"/>
        </w:rPr>
        <w:t xml:space="preserve">ь</w:t>
      </w:r>
      <w:r>
        <w:rPr>
          <w:rFonts w:ascii="Liberation Serif" w:hAnsi="Liberation Serif" w:cs="Liberation Serif"/>
          <w:b/>
          <w:sz w:val="28"/>
          <w:szCs w:val="28"/>
        </w:rPr>
      </w:r>
    </w:p>
    <w:p>
      <w:pPr>
        <w:ind w:firstLine="567"/>
        <w:jc w:val="both"/>
        <w:spacing w:after="0"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Мне уже рассказывал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и о </w:t>
      </w:r>
      <w:bookmarkStart w:id="0" w:name="_GoBack"/>
      <w:r>
        <w:rPr>
          <w:rFonts w:ascii="Liberation Serif" w:hAnsi="Liberation Serif" w:eastAsia="Liberation Serif" w:cs="Liberation Serif"/>
          <w:sz w:val="28"/>
          <w:szCs w:val="28"/>
        </w:rPr>
      </w:r>
      <w:bookmarkEnd w:id="0"/>
      <w:r>
        <w:rPr>
          <w:rFonts w:ascii="Liberation Serif" w:hAnsi="Liberation Serif" w:eastAsia="Liberation Serif" w:cs="Liberation Serif"/>
          <w:sz w:val="28"/>
          <w:szCs w:val="28"/>
        </w:rPr>
        <w:t xml:space="preserve">её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сыне. Алексей погиб, спикировав на своём крошечном «ястребке» на спину тяжёлого фашистского бомбардировщика...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ind w:firstLine="567"/>
        <w:jc w:val="both"/>
        <w:spacing w:after="0"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Я теперь живу в другом конце города и изредка заезжаю к тёте Оле. Недавно я снова побывал у неё. Мы сидели за летним столиком, пили чай, делились новостями. 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ind w:firstLine="567"/>
        <w:jc w:val="both"/>
        <w:spacing w:after="0"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А рядом на клумбе полыхал большо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й ковер маков. Одни осыпались, роняя на землю лепестки, точно искры, другие только раскрывали свои огненные языки. А снизу, из влажной, полной жизненной силы земли, подымались всё новые и новые, туго свёрнутые бутоны, чтобы не дать погаснуть живому огню.  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</w:r>
      <w:r>
        <w:rPr>
          <w:rFonts w:ascii="Liberation Serif" w:hAnsi="Liberation Serif" w:eastAsia="Liberation Serif" w:cs="Liberation Serif"/>
          <w:sz w:val="28"/>
          <w:szCs w:val="28"/>
        </w:rPr>
      </w:r>
    </w:p>
    <w:sectPr>
      <w:footerReference w:type="default" r:id="rId8"/>
      <w:footnotePr/>
      <w:endnotePr/>
      <w:type w:val="nextPage"/>
      <w:pgSz w:w="11906" w:h="16838" w:orient="portrait"/>
      <w:pgMar w:top="1134" w:right="851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112019060"/>
      <w:docPartObj>
        <w:docPartGallery w:val="Page Numbers (Bottom of Page)"/>
        <w:docPartUnique w:val="true"/>
      </w:docPartObj>
      <w:rPr/>
    </w:sdtPr>
    <w:sdtContent>
      <w:p>
        <w:pPr>
          <w:pStyle w:val="685"/>
          <w:jc w:val="center"/>
          <w:rPr>
            <w:rFonts w:ascii="Times New Roman" w:hAnsi="Times New Roman"/>
            <w:sz w:val="24"/>
            <w:szCs w:val="24"/>
          </w:rPr>
        </w:pP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rFonts w:ascii="Times New Roman" w:hAnsi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sz w:val="24"/>
            <w:szCs w:val="24"/>
          </w:rPr>
          <w:t xml:space="preserve">1</w:t>
        </w:r>
        <w:r>
          <w:rPr>
            <w:rFonts w:ascii="Times New Roman" w:hAnsi="Times New Roman"/>
            <w:sz w:val="24"/>
            <w:szCs w:val="24"/>
          </w:rPr>
          <w:fldChar w:fldCharType="end"/>
        </w:r>
        <w:r>
          <w:rPr>
            <w:rFonts w:ascii="Times New Roman" w:hAnsi="Times New Roman"/>
            <w:sz w:val="24"/>
            <w:szCs w:val="24"/>
          </w:rPr>
        </w:r>
      </w:p>
    </w:sdtContent>
  </w:sdt>
  <w:p>
    <w:pPr>
      <w:pStyle w:val="68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77"/>
    <w:next w:val="67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7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77"/>
    <w:next w:val="67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7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77"/>
    <w:next w:val="67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7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77"/>
    <w:next w:val="67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7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77"/>
    <w:next w:val="67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7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77"/>
    <w:next w:val="67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7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77"/>
    <w:next w:val="67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7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77"/>
    <w:next w:val="67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7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77"/>
    <w:next w:val="67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7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7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77"/>
    <w:next w:val="67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78"/>
    <w:link w:val="34"/>
    <w:uiPriority w:val="10"/>
    <w:rPr>
      <w:sz w:val="48"/>
      <w:szCs w:val="48"/>
    </w:rPr>
  </w:style>
  <w:style w:type="paragraph" w:styleId="36">
    <w:name w:val="Subtitle"/>
    <w:basedOn w:val="677"/>
    <w:next w:val="67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78"/>
    <w:link w:val="36"/>
    <w:uiPriority w:val="11"/>
    <w:rPr>
      <w:sz w:val="24"/>
      <w:szCs w:val="24"/>
    </w:rPr>
  </w:style>
  <w:style w:type="paragraph" w:styleId="38">
    <w:name w:val="Quote"/>
    <w:basedOn w:val="677"/>
    <w:next w:val="67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77"/>
    <w:next w:val="67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78"/>
    <w:link w:val="683"/>
    <w:uiPriority w:val="99"/>
  </w:style>
  <w:style w:type="character" w:styleId="45">
    <w:name w:val="Footer Char"/>
    <w:basedOn w:val="678"/>
    <w:link w:val="685"/>
    <w:uiPriority w:val="99"/>
  </w:style>
  <w:style w:type="paragraph" w:styleId="46">
    <w:name w:val="Caption"/>
    <w:basedOn w:val="677"/>
    <w:next w:val="67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85"/>
    <w:uiPriority w:val="99"/>
  </w:style>
  <w:style w:type="table" w:styleId="48">
    <w:name w:val="Table Grid"/>
    <w:basedOn w:val="67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7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78"/>
    <w:uiPriority w:val="99"/>
    <w:unhideWhenUsed/>
    <w:rPr>
      <w:vertAlign w:val="superscript"/>
    </w:rPr>
  </w:style>
  <w:style w:type="paragraph" w:styleId="178">
    <w:name w:val="endnote text"/>
    <w:basedOn w:val="67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78"/>
    <w:uiPriority w:val="99"/>
    <w:semiHidden/>
    <w:unhideWhenUsed/>
    <w:rPr>
      <w:vertAlign w:val="superscript"/>
    </w:rPr>
  </w:style>
  <w:style w:type="paragraph" w:styleId="181">
    <w:name w:val="toc 1"/>
    <w:basedOn w:val="677"/>
    <w:next w:val="67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77"/>
    <w:next w:val="67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77"/>
    <w:next w:val="67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77"/>
    <w:next w:val="67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77"/>
    <w:next w:val="67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77"/>
    <w:next w:val="67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77"/>
    <w:next w:val="67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77"/>
    <w:next w:val="67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77"/>
    <w:next w:val="67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77"/>
    <w:next w:val="677"/>
    <w:uiPriority w:val="99"/>
    <w:unhideWhenUsed/>
    <w:pPr>
      <w:spacing w:after="0" w:afterAutospacing="0"/>
    </w:pPr>
  </w:style>
  <w:style w:type="paragraph" w:styleId="677" w:default="1">
    <w:name w:val="Normal"/>
    <w:qFormat/>
    <w:rPr>
      <w:rFonts w:ascii="Calibri" w:hAnsi="Calibri" w:eastAsia="Times New Roman" w:cs="Times New Roman"/>
      <w:lang w:eastAsia="ru-RU"/>
    </w:rPr>
  </w:style>
  <w:style w:type="character" w:styleId="678" w:default="1">
    <w:name w:val="Default Paragraph Font"/>
    <w:uiPriority w:val="1"/>
    <w:semiHidden/>
    <w:unhideWhenUsed/>
  </w:style>
  <w:style w:type="table" w:styleId="67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0" w:default="1">
    <w:name w:val="No List"/>
    <w:uiPriority w:val="99"/>
    <w:semiHidden/>
    <w:unhideWhenUsed/>
  </w:style>
  <w:style w:type="character" w:styleId="681" w:customStyle="1">
    <w:name w:val="apple-converted-space"/>
  </w:style>
  <w:style w:type="character" w:styleId="682" w:customStyle="1">
    <w:name w:val="w"/>
  </w:style>
  <w:style w:type="paragraph" w:styleId="683">
    <w:name w:val="Header"/>
    <w:basedOn w:val="677"/>
    <w:link w:val="68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84" w:customStyle="1">
    <w:name w:val="Верхний колонтитул Знак"/>
    <w:basedOn w:val="678"/>
    <w:link w:val="683"/>
    <w:uiPriority w:val="99"/>
    <w:rPr>
      <w:rFonts w:ascii="Calibri" w:hAnsi="Calibri" w:eastAsia="Times New Roman" w:cs="Times New Roman"/>
      <w:lang w:eastAsia="ru-RU"/>
    </w:rPr>
  </w:style>
  <w:style w:type="paragraph" w:styleId="685">
    <w:name w:val="Footer"/>
    <w:basedOn w:val="677"/>
    <w:link w:val="68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86" w:customStyle="1">
    <w:name w:val="Нижний колонтитул Знак"/>
    <w:basedOn w:val="678"/>
    <w:link w:val="685"/>
    <w:uiPriority w:val="99"/>
    <w:rPr>
      <w:rFonts w:ascii="Calibri" w:hAnsi="Calibri" w:eastAsia="Times New Roman" w:cs="Times New Roman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Р7-Офис/2024.1.2.400</Application>
  <Company>Company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revision>3</cp:revision>
  <dcterms:created xsi:type="dcterms:W3CDTF">2019-10-08T19:40:00Z</dcterms:created>
  <dcterms:modified xsi:type="dcterms:W3CDTF">2025-11-10T07:44:18Z</dcterms:modified>
</cp:coreProperties>
</file>